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Dear  </w:t>
      </w:r>
      <w:r>
        <w:rPr>
          <w:rFonts w:ascii="Arial" w:hAnsi="Arial" w:cs="Arial"/>
          <w:b/>
          <w:bCs/>
          <w:color w:val="C45911"/>
          <w:sz w:val="22"/>
          <w:szCs w:val="22"/>
          <w:bdr w:val="none" w:sz="0" w:space="0" w:color="auto" w:frame="1"/>
          <w:lang w:val="en-US"/>
        </w:rPr>
        <w:t>Local</w:t>
      </w:r>
      <w:proofErr w:type="gramEnd"/>
      <w:r>
        <w:rPr>
          <w:rFonts w:ascii="Arial" w:hAnsi="Arial" w:cs="Arial"/>
          <w:b/>
          <w:bCs/>
          <w:color w:val="C45911"/>
          <w:sz w:val="22"/>
          <w:szCs w:val="22"/>
          <w:bdr w:val="none" w:sz="0" w:space="0" w:color="auto" w:frame="1"/>
          <w:lang w:val="en-US"/>
        </w:rPr>
        <w:t xml:space="preserve"> Council/Beach Manager/Beach Owner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 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Marine Conservation Society beach clean at your beach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b/>
          <w:bCs/>
          <w:color w:val="C45911"/>
          <w:sz w:val="22"/>
          <w:szCs w:val="22"/>
          <w:bdr w:val="none" w:sz="0" w:space="0" w:color="auto" w:frame="1"/>
          <w:lang w:val="en-US"/>
        </w:rPr>
        <w:t>(Beach name)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 is one of my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favourite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beaches and I'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m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organising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a beach clean there – so that I can help keep it rubbish-free and collect litter data for the charity.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The Marine Conservation Society lead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the UK's biggest beach clean and survey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programme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and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it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has been running for over 25 years. 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Volunteers clean up hundreds of beaches around the UK, record what they find so the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charity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can use it to encourage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changes leading to cleaner seas. 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Beach clean data has led to UK-wide carrier bag charge, microbead bans and retailers reducing the amount of plastic in their wet wipes and more clearly labelling them as non-flushable.      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I'd like to run a beach clean at </w:t>
      </w:r>
      <w:r>
        <w:rPr>
          <w:rFonts w:ascii="Arial" w:hAnsi="Arial" w:cs="Arial"/>
          <w:b/>
          <w:bCs/>
          <w:color w:val="C45911"/>
          <w:sz w:val="22"/>
          <w:szCs w:val="22"/>
          <w:bdr w:val="none" w:sz="0" w:space="0" w:color="auto" w:frame="1"/>
          <w:lang w:val="en-US"/>
        </w:rPr>
        <w:t>(beach name)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n (day and date) 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 (times)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On the day our volunteers will clean and record litter from a set 100m stretch of the beach – this is the data w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ill be used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for campaigning </w:t>
      </w: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work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but we will collect litter from a much wider area too. 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We will collect all the litter but it's likely there will too much rubbish to go in the nearby </w:t>
      </w: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bins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so we'd really appreciate it if you could let us know the best place to leave the bin bags for collection by local authority waste teams.  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I would also like to ask how to manage any syringes or needles found at the clean.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The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volunteers aren't currently able to dispose of this litter safely, so it would be great to discuss what to do.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  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Organisers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, like myself, clean hundreds of UK beaches every year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-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here's a link to the </w:t>
      </w:r>
      <w:hyperlink r:id="rId4" w:history="1">
        <w:r w:rsidRPr="00F8477C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en-US"/>
          </w:rPr>
          <w:t xml:space="preserve">Beach Clean </w:t>
        </w:r>
        <w:proofErr w:type="spellStart"/>
        <w:r w:rsidRPr="00F8477C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en-US"/>
          </w:rPr>
          <w:t>Organiser’s</w:t>
        </w:r>
        <w:proofErr w:type="spellEnd"/>
        <w:r w:rsidRPr="00F8477C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en-US"/>
          </w:rPr>
          <w:t xml:space="preserve"> Guide</w:t>
        </w:r>
      </w:hyperlink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which I will be following in the run up to the event and on the day. It gives you more details about the event and how it will be run.     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I have carried out a risk assessment of the beach (which will be updated on the day) and have attached a copy to this email. 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F8477C" w:rsidRP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The event is covered by the Marine Conservation Society’s public liability insurance which I can send if you would like to see a copy.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You can also find out more about Marine Conservation Society beach cleans here – </w:t>
      </w:r>
      <w:hyperlink r:id="rId5" w:tgtFrame="_blank" w:tooltip="Original URL: http://www.mcsuk.org/. Click or tap if you trust this link.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lang w:val="en-US"/>
          </w:rPr>
          <w:t>mcsuk.org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If you have any questions or </w:t>
      </w: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suggestions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then please get in touch either by replying to this email or call me on </w:t>
      </w:r>
      <w:r>
        <w:rPr>
          <w:rFonts w:ascii="Arial" w:hAnsi="Arial" w:cs="Arial"/>
          <w:b/>
          <w:bCs/>
          <w:color w:val="C45911"/>
          <w:sz w:val="22"/>
          <w:szCs w:val="22"/>
          <w:bdr w:val="none" w:sz="0" w:space="0" w:color="auto" w:frame="1"/>
          <w:lang w:val="en-US"/>
        </w:rPr>
        <w:t>(telephone number here)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.  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Thanks for your support!  </w:t>
      </w:r>
    </w:p>
    <w:p w:rsid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C45911"/>
          <w:sz w:val="22"/>
          <w:szCs w:val="22"/>
          <w:bdr w:val="none" w:sz="0" w:space="0" w:color="auto" w:frame="1"/>
          <w:lang w:val="en-US"/>
        </w:rPr>
        <w:t>(your name) </w:t>
      </w:r>
    </w:p>
    <w:p w:rsidR="00831C73" w:rsidRPr="00F8477C" w:rsidRDefault="00F8477C" w:rsidP="00F8477C">
      <w:pPr>
        <w:pStyle w:val="xmsonormal"/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Marine Conservation Society beach clean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organiser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  </w:t>
      </w:r>
      <w:bookmarkStart w:id="0" w:name="_GoBack"/>
      <w:bookmarkEnd w:id="0"/>
    </w:p>
    <w:sectPr w:rsidR="00831C73" w:rsidRPr="00F8477C" w:rsidSect="00FB1F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C"/>
    <w:rsid w:val="00C718B1"/>
    <w:rsid w:val="00D46D01"/>
    <w:rsid w:val="00F8477C"/>
    <w:rsid w:val="00F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1DEAC"/>
  <w15:chartTrackingRefBased/>
  <w15:docId w15:val="{EA33B410-72C3-6340-B397-CBF209C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847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7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%3A%2F%2Fwww.mcsuk.org%2F&amp;data=04%7C01%7Csarah.watson%40mcsuk.org%7C6b9bbcedea3e4b41e97d08d910959c6e%7Ce9bc0344e0a2455da63a3bd02b6ee732%7C0%7C0%7C637559057016687383%7CUnknown%7CTWFpbGZsb3d8eyJWIjoiMC4wLjAwMDAiLCJQIjoiV2luMzIiLCJBTiI6Ik1haWwiLCJXVCI6Mn0%3D%7C1000&amp;sdata=iKWCbJQ9QZaBsXIvKPJZuFuS0cy05xPBcUCPABCPBa4%3D&amp;reserved=0" TargetMode="External"/><Relationship Id="rId4" Type="http://schemas.openxmlformats.org/officeDocument/2006/relationships/hyperlink" Target="https://www.mcsuk.org/what-you-can-do/join-a-beach-clean/guides-and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2021-05-13T07:47:00Z</dcterms:created>
  <dcterms:modified xsi:type="dcterms:W3CDTF">2021-05-13T08:03:00Z</dcterms:modified>
</cp:coreProperties>
</file>